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A7" w:rsidRDefault="00D227A7" w:rsidP="005D6487">
      <w:pPr>
        <w:jc w:val="center"/>
        <w:rPr>
          <w:sz w:val="40"/>
          <w:u w:val="single"/>
        </w:rPr>
      </w:pPr>
    </w:p>
    <w:p w:rsidR="00001AD5" w:rsidRPr="00001AD5" w:rsidRDefault="00001AD5" w:rsidP="00001AD5">
      <w:pPr>
        <w:spacing w:after="0" w:line="240" w:lineRule="auto"/>
        <w:jc w:val="right"/>
        <w:rPr>
          <w:rFonts w:ascii="Times New Roman" w:eastAsia="Cambria" w:hAnsi="Times New Roman" w:cs="Cambria"/>
          <w:bCs/>
          <w:kern w:val="56"/>
          <w:sz w:val="20"/>
          <w:szCs w:val="20"/>
        </w:rPr>
      </w:pPr>
      <w:r w:rsidRPr="00001AD5">
        <w:rPr>
          <w:rFonts w:ascii="Times New Roman" w:eastAsia="Cambria" w:hAnsi="Times New Roman" w:cs="Cambria"/>
          <w:bCs/>
          <w:kern w:val="56"/>
          <w:sz w:val="20"/>
          <w:szCs w:val="20"/>
        </w:rPr>
        <w:t>Pielikums Nr.2</w:t>
      </w:r>
      <w:r>
        <w:rPr>
          <w:rFonts w:ascii="Times New Roman" w:eastAsia="Cambria" w:hAnsi="Times New Roman" w:cs="Cambria"/>
          <w:bCs/>
          <w:kern w:val="56"/>
          <w:sz w:val="20"/>
          <w:szCs w:val="20"/>
        </w:rPr>
        <w:t>.1</w:t>
      </w:r>
    </w:p>
    <w:p w:rsidR="00001AD5" w:rsidRDefault="00001AD5" w:rsidP="00001AD5">
      <w:pPr>
        <w:spacing w:after="0" w:line="240" w:lineRule="auto"/>
        <w:jc w:val="right"/>
        <w:rPr>
          <w:rFonts w:ascii="Times New Roman" w:eastAsia="Cambria" w:hAnsi="Times New Roman" w:cs="Cambria"/>
          <w:bCs/>
          <w:kern w:val="56"/>
          <w:sz w:val="20"/>
          <w:szCs w:val="20"/>
        </w:rPr>
      </w:pPr>
      <w:r w:rsidRPr="00001AD5">
        <w:rPr>
          <w:rFonts w:ascii="Times New Roman" w:eastAsia="Cambria" w:hAnsi="Times New Roman" w:cs="Cambria"/>
          <w:bCs/>
          <w:kern w:val="56"/>
          <w:sz w:val="20"/>
          <w:szCs w:val="20"/>
        </w:rPr>
        <w:t>nolikumam ar ID Nr. RTU-2017/94</w:t>
      </w:r>
    </w:p>
    <w:p w:rsidR="00427218" w:rsidRPr="00427218" w:rsidRDefault="00427218" w:rsidP="00001AD5">
      <w:pPr>
        <w:spacing w:after="0" w:line="240" w:lineRule="auto"/>
        <w:jc w:val="right"/>
        <w:rPr>
          <w:rFonts w:ascii="Times New Roman" w:eastAsia="Cambria" w:hAnsi="Times New Roman" w:cs="Cambria"/>
          <w:bCs/>
          <w:color w:val="FF0000"/>
          <w:kern w:val="56"/>
          <w:sz w:val="24"/>
          <w:szCs w:val="24"/>
        </w:rPr>
      </w:pPr>
      <w:r w:rsidRPr="00427218">
        <w:rPr>
          <w:rFonts w:ascii="Times New Roman" w:eastAsia="Cambria" w:hAnsi="Times New Roman" w:cs="Cambria"/>
          <w:bCs/>
          <w:color w:val="FF0000"/>
          <w:kern w:val="56"/>
          <w:sz w:val="20"/>
          <w:szCs w:val="20"/>
        </w:rPr>
        <w:t>ar 23.10.2017. precizējumiem</w:t>
      </w:r>
    </w:p>
    <w:p w:rsidR="00D227A7" w:rsidRDefault="00D227A7" w:rsidP="005D6487">
      <w:pPr>
        <w:jc w:val="center"/>
        <w:rPr>
          <w:sz w:val="40"/>
          <w:u w:val="single"/>
        </w:rPr>
      </w:pPr>
    </w:p>
    <w:p w:rsidR="00D227A7" w:rsidRPr="00001AD5" w:rsidRDefault="00001AD5" w:rsidP="0000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D5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D227A7" w:rsidRDefault="00D227A7" w:rsidP="004E1E69">
      <w:pPr>
        <w:rPr>
          <w:rFonts w:ascii="Times New Roman" w:hAnsi="Times New Roman" w:cs="Times New Roman"/>
          <w:b/>
          <w:sz w:val="24"/>
          <w:u w:val="single"/>
        </w:rPr>
      </w:pPr>
    </w:p>
    <w:p w:rsidR="004E1E69" w:rsidRPr="00E84DD0" w:rsidRDefault="00714BB9" w:rsidP="004E1E69">
      <w:pPr>
        <w:rPr>
          <w:rFonts w:ascii="Times New Roman" w:hAnsi="Times New Roman" w:cs="Times New Roman"/>
          <w:b/>
          <w:sz w:val="24"/>
        </w:rPr>
      </w:pPr>
      <w:r w:rsidRPr="00E84DD0">
        <w:rPr>
          <w:rFonts w:ascii="Times New Roman" w:hAnsi="Times New Roman" w:cs="Times New Roman"/>
          <w:b/>
          <w:sz w:val="24"/>
          <w:u w:val="single"/>
        </w:rPr>
        <w:t>1.</w:t>
      </w:r>
      <w:r w:rsidR="00001AD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E1E69" w:rsidRPr="00E84DD0">
        <w:rPr>
          <w:rFonts w:ascii="Times New Roman" w:hAnsi="Times New Roman" w:cs="Times New Roman"/>
          <w:b/>
          <w:sz w:val="24"/>
          <w:u w:val="single"/>
        </w:rPr>
        <w:t>MIKROVIĻŅU KRĀSNS</w:t>
      </w:r>
      <w:r w:rsidR="006924B2">
        <w:rPr>
          <w:rFonts w:ascii="Times New Roman" w:hAnsi="Times New Roman" w:cs="Times New Roman"/>
          <w:b/>
          <w:sz w:val="24"/>
        </w:rPr>
        <w:t xml:space="preserve">   1</w:t>
      </w:r>
      <w:r w:rsidR="00A277C7">
        <w:rPr>
          <w:rFonts w:ascii="Times New Roman" w:hAnsi="Times New Roman" w:cs="Times New Roman"/>
          <w:b/>
          <w:sz w:val="24"/>
        </w:rPr>
        <w:t xml:space="preserve"> </w:t>
      </w:r>
      <w:r w:rsidR="006924B2">
        <w:rPr>
          <w:rFonts w:ascii="Times New Roman" w:hAnsi="Times New Roman" w:cs="Times New Roman"/>
          <w:b/>
          <w:sz w:val="24"/>
        </w:rPr>
        <w:t>gab.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Jauda: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                 </w:t>
      </w:r>
      <w:r w:rsidRPr="00A277C7">
        <w:rPr>
          <w:rFonts w:ascii="Times New Roman" w:eastAsia="Times New Roman" w:hAnsi="Times New Roman" w:cs="Times New Roman"/>
          <w:lang w:eastAsia="lv-LV"/>
        </w:rPr>
        <w:t>800 W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Kameras tilpums: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</w:t>
      </w:r>
      <w:r w:rsidRPr="00A277C7">
        <w:rPr>
          <w:rFonts w:ascii="Times New Roman" w:eastAsia="Times New Roman" w:hAnsi="Times New Roman" w:cs="Times New Roman"/>
          <w:lang w:eastAsia="lv-LV"/>
        </w:rPr>
        <w:t>20 l</w:t>
      </w:r>
      <w:r w:rsidR="00371D73" w:rsidRPr="00A277C7">
        <w:rPr>
          <w:rFonts w:ascii="Times New Roman" w:eastAsia="Times New Roman" w:hAnsi="Times New Roman" w:cs="Times New Roman"/>
          <w:lang w:eastAsia="lv-LV"/>
        </w:rPr>
        <w:t xml:space="preserve"> -23 l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Vadības tips: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       </w:t>
      </w:r>
      <w:proofErr w:type="spellStart"/>
      <w:r w:rsidRPr="00A277C7">
        <w:rPr>
          <w:rFonts w:ascii="Times New Roman" w:eastAsia="Times New Roman" w:hAnsi="Times New Roman" w:cs="Times New Roman"/>
          <w:lang w:eastAsia="lv-LV"/>
        </w:rPr>
        <w:t>Mehaniskā</w:t>
      </w:r>
      <w:proofErr w:type="spellEnd"/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Displejs: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                           </w:t>
      </w:r>
      <w:r w:rsidRPr="00A277C7">
        <w:rPr>
          <w:rFonts w:ascii="Times New Roman" w:eastAsia="Times New Roman" w:hAnsi="Times New Roman" w:cs="Times New Roman"/>
          <w:lang w:eastAsia="lv-LV"/>
        </w:rPr>
        <w:t>Nav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Automātiska pagatavošana: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A277C7">
        <w:rPr>
          <w:rFonts w:ascii="Times New Roman" w:eastAsia="Times New Roman" w:hAnsi="Times New Roman" w:cs="Times New Roman"/>
          <w:lang w:eastAsia="lv-LV"/>
        </w:rPr>
        <w:t>Nav</w:t>
      </w:r>
    </w:p>
    <w:p w:rsidR="004E1E69" w:rsidRPr="00A277C7" w:rsidRDefault="004E1E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Automātiska atkausēšana: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   </w:t>
      </w:r>
      <w:r w:rsidRPr="00A277C7">
        <w:rPr>
          <w:rFonts w:ascii="Times New Roman" w:eastAsia="Times New Roman" w:hAnsi="Times New Roman" w:cs="Times New Roman"/>
          <w:lang w:eastAsia="lv-LV"/>
        </w:rPr>
        <w:t>Nav</w:t>
      </w:r>
    </w:p>
    <w:p w:rsidR="004E1E69" w:rsidRPr="00A277C7" w:rsidRDefault="00371D73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Izmēri (</w:t>
      </w:r>
      <w:proofErr w:type="spellStart"/>
      <w:r w:rsidRPr="00A277C7">
        <w:rPr>
          <w:rFonts w:ascii="Times New Roman" w:eastAsia="Times New Roman" w:hAnsi="Times New Roman" w:cs="Times New Roman"/>
          <w:lang w:eastAsia="lv-LV"/>
        </w:rPr>
        <w:t>AxPxDz</w:t>
      </w:r>
      <w:proofErr w:type="spellEnd"/>
      <w:r w:rsidRPr="00A277C7">
        <w:rPr>
          <w:rFonts w:ascii="Times New Roman" w:eastAsia="Times New Roman" w:hAnsi="Times New Roman" w:cs="Times New Roman"/>
          <w:lang w:eastAsia="lv-LV"/>
        </w:rPr>
        <w:t>)+/- 3cm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 xml:space="preserve"> :   </w:t>
      </w:r>
      <w:r w:rsidR="004E1E69" w:rsidRPr="00A277C7">
        <w:rPr>
          <w:rFonts w:ascii="Times New Roman" w:eastAsia="Times New Roman" w:hAnsi="Times New Roman" w:cs="Times New Roman"/>
          <w:lang w:eastAsia="lv-LV"/>
        </w:rPr>
        <w:t>2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>8</w:t>
      </w:r>
      <w:r w:rsidR="004E1E69" w:rsidRPr="00A277C7">
        <w:rPr>
          <w:rFonts w:ascii="Times New Roman" w:eastAsia="Times New Roman" w:hAnsi="Times New Roman" w:cs="Times New Roman"/>
          <w:lang w:eastAsia="lv-LV"/>
        </w:rPr>
        <w:t xml:space="preserve"> x 49 x 3</w:t>
      </w:r>
      <w:r w:rsidR="00F73380" w:rsidRPr="00A277C7">
        <w:rPr>
          <w:rFonts w:ascii="Times New Roman" w:eastAsia="Times New Roman" w:hAnsi="Times New Roman" w:cs="Times New Roman"/>
          <w:lang w:eastAsia="lv-LV"/>
        </w:rPr>
        <w:t>5</w:t>
      </w:r>
      <w:r w:rsidR="004E1E69" w:rsidRPr="00A277C7">
        <w:rPr>
          <w:rFonts w:ascii="Times New Roman" w:eastAsia="Times New Roman" w:hAnsi="Times New Roman" w:cs="Times New Roman"/>
          <w:lang w:eastAsia="lv-LV"/>
        </w:rPr>
        <w:t xml:space="preserve"> cm</w:t>
      </w:r>
    </w:p>
    <w:p w:rsidR="00965B69" w:rsidRPr="00A277C7" w:rsidRDefault="00965B69" w:rsidP="00A277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277C7">
        <w:rPr>
          <w:rFonts w:ascii="Times New Roman" w:eastAsia="Times New Roman" w:hAnsi="Times New Roman" w:cs="Times New Roman"/>
          <w:lang w:eastAsia="lv-LV"/>
        </w:rPr>
        <w:t>Garantija :                             min 2gadi</w:t>
      </w:r>
    </w:p>
    <w:p w:rsidR="00C13C8F" w:rsidRPr="00E84DD0" w:rsidRDefault="00C13C8F" w:rsidP="004E1E6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E84DD0" w:rsidRPr="00E84DD0" w:rsidRDefault="00180844" w:rsidP="0042278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</w:t>
      </w:r>
      <w:r w:rsidR="00E84DD0" w:rsidRPr="00E84DD0">
        <w:rPr>
          <w:rFonts w:ascii="Times New Roman" w:hAnsi="Times New Roman" w:cs="Times New Roman"/>
          <w:b/>
          <w:sz w:val="24"/>
          <w:u w:val="single"/>
        </w:rPr>
        <w:t>. ELEKTRISKĀS PLĪTIS AR KERAMISKO VIRSMU</w:t>
      </w:r>
    </w:p>
    <w:p w:rsidR="0042278B" w:rsidRDefault="0042278B" w:rsidP="004E1E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2999" w:rsidRPr="0011551C" w:rsidRDefault="00180844" w:rsidP="00657F9B">
      <w:pPr>
        <w:rPr>
          <w:rFonts w:ascii="Times New Roman" w:hAnsi="Times New Roman" w:cs="Times New Roman"/>
          <w:b/>
          <w:sz w:val="28"/>
          <w:u w:val="single"/>
        </w:rPr>
      </w:pPr>
      <w:r w:rsidRPr="00965B69">
        <w:rPr>
          <w:rFonts w:ascii="Times New Roman" w:hAnsi="Times New Roman" w:cs="Times New Roman"/>
          <w:b/>
          <w:sz w:val="24"/>
          <w:szCs w:val="24"/>
        </w:rPr>
        <w:t>2</w:t>
      </w:r>
      <w:r w:rsidR="007F640F" w:rsidRPr="00965B69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F2999" w:rsidRPr="00965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999" w:rsidRPr="00965B69">
        <w:rPr>
          <w:rFonts w:ascii="Times New Roman" w:hAnsi="Times New Roman" w:cs="Times New Roman"/>
          <w:b/>
          <w:sz w:val="24"/>
          <w:szCs w:val="24"/>
          <w:u w:val="single"/>
        </w:rPr>
        <w:t>četrriņķu</w:t>
      </w:r>
      <w:proofErr w:type="spellEnd"/>
      <w:r w:rsidR="00001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</w:t>
      </w:r>
      <w:r w:rsidR="006924B2" w:rsidRPr="00965B69">
        <w:rPr>
          <w:rFonts w:ascii="Times New Roman" w:hAnsi="Times New Roman" w:cs="Times New Roman"/>
          <w:b/>
          <w:sz w:val="24"/>
          <w:szCs w:val="24"/>
          <w:u w:val="single"/>
        </w:rPr>
        <w:t>0 gab</w:t>
      </w:r>
      <w:r w:rsidR="006924B2">
        <w:rPr>
          <w:rFonts w:ascii="Times New Roman" w:hAnsi="Times New Roman" w:cs="Times New Roman"/>
          <w:b/>
          <w:sz w:val="24"/>
          <w:u w:val="single"/>
        </w:rPr>
        <w:t>.</w:t>
      </w:r>
    </w:p>
    <w:p w:rsidR="00135CE2" w:rsidRPr="00A277C7" w:rsidRDefault="00657F9B" w:rsidP="00A277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Virsmas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 w:rsidR="00135CE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Stikla keramiskā virsma</w:t>
      </w:r>
    </w:p>
    <w:p w:rsidR="009E0EE5" w:rsidRPr="00A277C7" w:rsidRDefault="00135CE2" w:rsidP="00A277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Stikla keramiskā virsma, 2 Hi-</w:t>
      </w:r>
      <w:proofErr w:type="spellStart"/>
      <w:r w:rsidRPr="00A277C7">
        <w:rPr>
          <w:rFonts w:ascii="Times New Roman" w:hAnsi="Times New Roman" w:cs="Times New Roman"/>
        </w:rPr>
        <w:t>Light</w:t>
      </w:r>
      <w:proofErr w:type="spellEnd"/>
      <w:r w:rsidRPr="00A277C7">
        <w:rPr>
          <w:rFonts w:ascii="Times New Roman" w:hAnsi="Times New Roman" w:cs="Times New Roman"/>
        </w:rPr>
        <w:t xml:space="preserve"> riņķi</w:t>
      </w:r>
      <w:r w:rsidR="009041B6">
        <w:rPr>
          <w:rFonts w:ascii="Times New Roman" w:hAnsi="Times New Roman" w:cs="Times New Roman"/>
        </w:rPr>
        <w:t>, siltuma indika</w:t>
      </w:r>
      <w:r w:rsidRPr="00A277C7">
        <w:rPr>
          <w:rFonts w:ascii="Times New Roman" w:hAnsi="Times New Roman" w:cs="Times New Roman"/>
        </w:rPr>
        <w:t>tori, sensoru vadība (</w:t>
      </w:r>
      <w:r w:rsidR="009041B6">
        <w:rPr>
          <w:rFonts w:ascii="Times New Roman" w:hAnsi="Times New Roman" w:cs="Times New Roman"/>
        </w:rPr>
        <w:t xml:space="preserve">vismaz </w:t>
      </w:r>
      <w:r w:rsidRPr="00A277C7">
        <w:rPr>
          <w:rFonts w:ascii="Times New Roman" w:hAnsi="Times New Roman" w:cs="Times New Roman"/>
        </w:rPr>
        <w:t xml:space="preserve">9 jaudas līmeņi), STOP&amp;GO funkcija, vadības bloķēšanas iespējas, maksimālā </w:t>
      </w:r>
      <w:proofErr w:type="spellStart"/>
      <w:r w:rsidRPr="00A277C7">
        <w:rPr>
          <w:rFonts w:ascii="Times New Roman" w:hAnsi="Times New Roman" w:cs="Times New Roman"/>
        </w:rPr>
        <w:t>pieslēguma</w:t>
      </w:r>
      <w:proofErr w:type="spellEnd"/>
      <w:r w:rsidRPr="00A277C7">
        <w:rPr>
          <w:rFonts w:ascii="Times New Roman" w:hAnsi="Times New Roman" w:cs="Times New Roman"/>
        </w:rPr>
        <w:t xml:space="preserve"> jauda</w:t>
      </w:r>
      <w:r w:rsidR="001059BF" w:rsidRPr="00A277C7">
        <w:rPr>
          <w:rFonts w:ascii="Times New Roman" w:hAnsi="Times New Roman" w:cs="Times New Roman"/>
        </w:rPr>
        <w:t xml:space="preserve"> 5-7 (</w:t>
      </w:r>
      <w:r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6,7)</w:t>
      </w:r>
      <w:r w:rsidRPr="00A277C7">
        <w:rPr>
          <w:rFonts w:ascii="Times New Roman" w:hAnsi="Times New Roman" w:cs="Times New Roman"/>
        </w:rPr>
        <w:t xml:space="preserve"> </w:t>
      </w:r>
      <w:proofErr w:type="spellStart"/>
      <w:r w:rsidRPr="00A277C7">
        <w:rPr>
          <w:rFonts w:ascii="Times New Roman" w:hAnsi="Times New Roman" w:cs="Times New Roman"/>
        </w:rPr>
        <w:t>kWh</w:t>
      </w:r>
      <w:proofErr w:type="spellEnd"/>
      <w:r w:rsidRPr="00A277C7">
        <w:rPr>
          <w:rFonts w:ascii="Times New Roman" w:hAnsi="Times New Roman" w:cs="Times New Roman"/>
        </w:rPr>
        <w:t xml:space="preserve">, </w:t>
      </w:r>
      <w:r w:rsidR="00001AD5" w:rsidRPr="00A277C7">
        <w:rPr>
          <w:rFonts w:ascii="Times New Roman" w:hAnsi="Times New Roman" w:cs="Times New Roman"/>
        </w:rPr>
        <w:t>krāsa - melna</w:t>
      </w:r>
      <w:r w:rsidRPr="00A277C7">
        <w:rPr>
          <w:rFonts w:ascii="Times New Roman" w:hAnsi="Times New Roman" w:cs="Times New Roman"/>
        </w:rPr>
        <w:t>,</w:t>
      </w:r>
    </w:p>
    <w:p w:rsidR="00135CE2" w:rsidRPr="00A277C7" w:rsidRDefault="00135CE2" w:rsidP="00A277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hAnsi="Times New Roman" w:cs="Times New Roman"/>
        </w:rPr>
        <w:t>izmēri (</w:t>
      </w:r>
      <w:proofErr w:type="spellStart"/>
      <w:r w:rsidRPr="00A277C7">
        <w:rPr>
          <w:rFonts w:ascii="Times New Roman" w:hAnsi="Times New Roman" w:cs="Times New Roman"/>
        </w:rPr>
        <w:t>AxPxDz</w:t>
      </w:r>
      <w:proofErr w:type="spellEnd"/>
      <w:r w:rsidRPr="00A277C7">
        <w:rPr>
          <w:rFonts w:ascii="Times New Roman" w:hAnsi="Times New Roman" w:cs="Times New Roman"/>
        </w:rPr>
        <w:t>)</w:t>
      </w:r>
      <w:r w:rsidR="00A60ED1" w:rsidRPr="00A277C7">
        <w:rPr>
          <w:rFonts w:ascii="Times New Roman" w:hAnsi="Times New Roman" w:cs="Times New Roman"/>
        </w:rPr>
        <w:t>+</w:t>
      </w:r>
      <w:r w:rsidR="00F73380" w:rsidRPr="00A277C7">
        <w:rPr>
          <w:rFonts w:ascii="Times New Roman" w:hAnsi="Times New Roman" w:cs="Times New Roman"/>
        </w:rPr>
        <w:t>/-1 :</w:t>
      </w:r>
      <w:r w:rsidR="009E0EE5" w:rsidRPr="00A277C7">
        <w:rPr>
          <w:rFonts w:ascii="Times New Roman" w:hAnsi="Times New Roman" w:cs="Times New Roman"/>
        </w:rPr>
        <w:t xml:space="preserve">   </w:t>
      </w:r>
      <w:r w:rsidR="00A60ED1" w:rsidRPr="00A277C7">
        <w:rPr>
          <w:rFonts w:ascii="Times New Roman" w:hAnsi="Times New Roman" w:cs="Times New Roman"/>
        </w:rPr>
        <w:t xml:space="preserve"> </w:t>
      </w:r>
      <w:r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5,3x</w:t>
      </w:r>
      <w:r w:rsidR="00A60ED1"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58</w:t>
      </w:r>
      <w:r w:rsidR="00A60ED1" w:rsidRPr="00A277C7">
        <w:rPr>
          <w:rFonts w:ascii="Times New Roman" w:hAnsi="Times New Roman" w:cs="Times New Roman"/>
        </w:rPr>
        <w:t>,2</w:t>
      </w:r>
      <w:r w:rsidR="001059BF" w:rsidRPr="00A277C7">
        <w:rPr>
          <w:rFonts w:ascii="Times New Roman" w:hAnsi="Times New Roman" w:cs="Times New Roman"/>
        </w:rPr>
        <w:t>x5</w:t>
      </w:r>
      <w:r w:rsidR="00A60ED1" w:rsidRPr="00A277C7">
        <w:rPr>
          <w:rFonts w:ascii="Times New Roman" w:hAnsi="Times New Roman" w:cs="Times New Roman"/>
        </w:rPr>
        <w:t xml:space="preserve"> </w:t>
      </w:r>
      <w:r w:rsidR="001059BF" w:rsidRPr="00A277C7">
        <w:rPr>
          <w:rFonts w:ascii="Times New Roman" w:hAnsi="Times New Roman" w:cs="Times New Roman"/>
        </w:rPr>
        <w:t>2</w:t>
      </w:r>
      <w:r w:rsidR="00A60ED1" w:rsidRPr="00A277C7">
        <w:rPr>
          <w:rFonts w:ascii="Times New Roman" w:hAnsi="Times New Roman" w:cs="Times New Roman"/>
        </w:rPr>
        <w:t>,2</w:t>
      </w:r>
      <w:r w:rsidR="001059BF" w:rsidRPr="00A277C7">
        <w:rPr>
          <w:rFonts w:ascii="Times New Roman" w:hAnsi="Times New Roman" w:cs="Times New Roman"/>
        </w:rPr>
        <w:t xml:space="preserve"> cm.</w:t>
      </w:r>
      <w:r w:rsidR="009041B6">
        <w:rPr>
          <w:rFonts w:ascii="Times New Roman" w:hAnsi="Times New Roman" w:cs="Times New Roman"/>
        </w:rPr>
        <w:t xml:space="preserve"> 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Apmale: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Nerūsējoša tērauda apmale</w:t>
      </w:r>
      <w:r w:rsidR="002F299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 bez 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Skārienjutīga vadība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bloķēšana "aizsardzība no bērniem":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Atlikušā siltuma indikācija: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657F9B" w:rsidRPr="00A277C7" w:rsidRDefault="00657F9B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Funkcija "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Stop&amp;Go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059BF" w:rsidRPr="00A277C7" w:rsidRDefault="001C3A24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Automātiska izslēgšanās: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</w:p>
    <w:p w:rsidR="00CF3529" w:rsidRPr="00A277C7" w:rsidRDefault="00CF3529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Taimeris: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965B69" w:rsidRPr="00A277C7" w:rsidRDefault="00965B69" w:rsidP="00A27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Garantija:                                                              min 2gadi</w:t>
      </w:r>
    </w:p>
    <w:p w:rsidR="00F73380" w:rsidRDefault="00F73380" w:rsidP="00657F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lv-LV"/>
        </w:rPr>
      </w:pPr>
    </w:p>
    <w:p w:rsidR="002F2999" w:rsidRPr="00965B69" w:rsidRDefault="00180844" w:rsidP="00657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2F2999"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.2. </w:t>
      </w:r>
      <w:proofErr w:type="spellStart"/>
      <w:r w:rsid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divriņķ</w:t>
      </w:r>
      <w:r w:rsidR="002F2999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u</w:t>
      </w:r>
      <w:proofErr w:type="spellEnd"/>
      <w:r w:rsidR="006924B2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  </w:t>
      </w:r>
      <w:r w:rsid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10 </w:t>
      </w:r>
      <w:r w:rsidR="002F79C9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gab.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Virsmas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Stikla keramiskā virsma</w:t>
      </w:r>
    </w:p>
    <w:p w:rsidR="009E0EE5" w:rsidRPr="00A277C7" w:rsidRDefault="001059BF" w:rsidP="00A277C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Stikla keramiskā virsma, 2 Hi-</w:t>
      </w:r>
      <w:proofErr w:type="spellStart"/>
      <w:r w:rsidRPr="00A277C7">
        <w:rPr>
          <w:rFonts w:ascii="Times New Roman" w:hAnsi="Times New Roman" w:cs="Times New Roman"/>
        </w:rPr>
        <w:t>Light</w:t>
      </w:r>
      <w:proofErr w:type="spellEnd"/>
      <w:r w:rsidRPr="00A277C7">
        <w:rPr>
          <w:rFonts w:ascii="Times New Roman" w:hAnsi="Times New Roman" w:cs="Times New Roman"/>
        </w:rPr>
        <w:t xml:space="preserve"> riņķi, siltuma </w:t>
      </w:r>
      <w:proofErr w:type="spellStart"/>
      <w:r w:rsidRPr="00A277C7">
        <w:rPr>
          <w:rFonts w:ascii="Times New Roman" w:hAnsi="Times New Roman" w:cs="Times New Roman"/>
        </w:rPr>
        <w:t>indikātori</w:t>
      </w:r>
      <w:proofErr w:type="spellEnd"/>
      <w:r w:rsidRPr="00A277C7">
        <w:rPr>
          <w:rFonts w:ascii="Times New Roman" w:hAnsi="Times New Roman" w:cs="Times New Roman"/>
        </w:rPr>
        <w:t>, sensoru vadība (</w:t>
      </w:r>
      <w:r w:rsidR="009041B6">
        <w:rPr>
          <w:rFonts w:ascii="Times New Roman" w:hAnsi="Times New Roman" w:cs="Times New Roman"/>
        </w:rPr>
        <w:t xml:space="preserve">vismaz </w:t>
      </w:r>
      <w:r w:rsidRPr="00A277C7">
        <w:rPr>
          <w:rFonts w:ascii="Times New Roman" w:hAnsi="Times New Roman" w:cs="Times New Roman"/>
        </w:rPr>
        <w:t xml:space="preserve">9 jaudas līmeņi), STOP&amp;GO funkcija, vadības bloķēšanas iespējas, maksimālā </w:t>
      </w:r>
      <w:proofErr w:type="spellStart"/>
      <w:r w:rsidRPr="00A277C7">
        <w:rPr>
          <w:rFonts w:ascii="Times New Roman" w:hAnsi="Times New Roman" w:cs="Times New Roman"/>
        </w:rPr>
        <w:t>pieslēguma</w:t>
      </w:r>
      <w:proofErr w:type="spellEnd"/>
      <w:r w:rsidRPr="00A277C7">
        <w:rPr>
          <w:rFonts w:ascii="Times New Roman" w:hAnsi="Times New Roman" w:cs="Times New Roman"/>
        </w:rPr>
        <w:t xml:space="preserve"> jauda</w:t>
      </w:r>
      <w:r w:rsidR="00001AD5" w:rsidRPr="00A277C7">
        <w:rPr>
          <w:rFonts w:ascii="Times New Roman" w:hAnsi="Times New Roman" w:cs="Times New Roman"/>
        </w:rPr>
        <w:t xml:space="preserve"> 2,5-3 (2,9) </w:t>
      </w:r>
      <w:proofErr w:type="spellStart"/>
      <w:r w:rsidR="00001AD5" w:rsidRPr="00A277C7">
        <w:rPr>
          <w:rFonts w:ascii="Times New Roman" w:hAnsi="Times New Roman" w:cs="Times New Roman"/>
        </w:rPr>
        <w:t>kWh</w:t>
      </w:r>
      <w:proofErr w:type="spellEnd"/>
      <w:r w:rsidR="00001AD5" w:rsidRPr="00A277C7">
        <w:rPr>
          <w:rFonts w:ascii="Times New Roman" w:hAnsi="Times New Roman" w:cs="Times New Roman"/>
        </w:rPr>
        <w:t>, krāsa - melna</w:t>
      </w:r>
      <w:r w:rsidRPr="00A277C7">
        <w:rPr>
          <w:rFonts w:ascii="Times New Roman" w:hAnsi="Times New Roman" w:cs="Times New Roman"/>
        </w:rPr>
        <w:t xml:space="preserve">, 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hAnsi="Times New Roman" w:cs="Times New Roman"/>
        </w:rPr>
        <w:t>izmēri (</w:t>
      </w:r>
      <w:proofErr w:type="spellStart"/>
      <w:r w:rsidRPr="00A277C7">
        <w:rPr>
          <w:rFonts w:ascii="Times New Roman" w:hAnsi="Times New Roman" w:cs="Times New Roman"/>
        </w:rPr>
        <w:t>AxPxDz</w:t>
      </w:r>
      <w:proofErr w:type="spellEnd"/>
      <w:r w:rsidRPr="00A277C7">
        <w:rPr>
          <w:rFonts w:ascii="Times New Roman" w:hAnsi="Times New Roman" w:cs="Times New Roman"/>
        </w:rPr>
        <w:t>)</w:t>
      </w:r>
      <w:r w:rsidR="009041B6" w:rsidRPr="009041B6">
        <w:rPr>
          <w:rFonts w:ascii="Times New Roman" w:hAnsi="Times New Roman" w:cs="Times New Roman"/>
        </w:rPr>
        <w:t xml:space="preserve"> </w:t>
      </w:r>
      <w:r w:rsidR="009041B6" w:rsidRPr="00A277C7">
        <w:rPr>
          <w:rFonts w:ascii="Times New Roman" w:hAnsi="Times New Roman" w:cs="Times New Roman"/>
        </w:rPr>
        <w:t xml:space="preserve">+/-1 </w:t>
      </w:r>
      <w:r w:rsidR="00F73380" w:rsidRPr="00A277C7">
        <w:rPr>
          <w:rFonts w:ascii="Times New Roman" w:hAnsi="Times New Roman" w:cs="Times New Roman"/>
        </w:rPr>
        <w:t xml:space="preserve">:    </w:t>
      </w:r>
      <w:r w:rsidR="009E0EE5" w:rsidRPr="00A277C7">
        <w:rPr>
          <w:rFonts w:ascii="Times New Roman" w:hAnsi="Times New Roman" w:cs="Times New Roman"/>
        </w:rPr>
        <w:t xml:space="preserve">     1</w:t>
      </w:r>
      <w:r w:rsidRPr="00A277C7">
        <w:rPr>
          <w:rFonts w:ascii="Times New Roman" w:hAnsi="Times New Roman" w:cs="Times New Roman"/>
        </w:rPr>
        <w:t xml:space="preserve"> 4,5x29x51cm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Apmale: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Nerūsējoša tērauda apmale, vai bez 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Skārienjutīga vadība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bloķēšana "aizsardzība no bērniem":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Atlikušā siltuma indikācija: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059BF" w:rsidRPr="00A277C7" w:rsidRDefault="001059BF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Funkcija "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Stop&amp;Go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":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1C3A24" w:rsidRPr="00A277C7" w:rsidRDefault="001C3A24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Automātiska izslēgšanās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CF3529" w:rsidRPr="00A277C7" w:rsidRDefault="00CF3529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Taimeris:</w:t>
      </w:r>
      <w:r w:rsidR="00F73380" w:rsidRPr="00A277C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277C7">
        <w:rPr>
          <w:rFonts w:ascii="Times New Roman" w:hAnsi="Times New Roman" w:cs="Times New Roman"/>
        </w:rPr>
        <w:t>Ir</w:t>
      </w:r>
    </w:p>
    <w:p w:rsidR="00C13C8F" w:rsidRPr="00A277C7" w:rsidRDefault="00965B69" w:rsidP="00A277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                                                                   min 2gadi</w:t>
      </w:r>
    </w:p>
    <w:p w:rsidR="00C042E0" w:rsidRDefault="00C042E0" w:rsidP="006B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9041B6" w:rsidRDefault="009041B6" w:rsidP="006B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0B2D15" w:rsidRPr="00BF25AC" w:rsidRDefault="00400171" w:rsidP="00581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3</w:t>
      </w:r>
      <w:r w:rsidR="000B2D15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</w:t>
      </w:r>
      <w:r w:rsid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r w:rsidR="000B2D15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V</w:t>
      </w:r>
      <w:r w:rsidR="00CE2426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EĻAS MAŠĪNA</w:t>
      </w:r>
      <w:r w:rsidR="002F79C9" w:rsidRPr="00BF2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 2gab. 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Veļas ietilpība: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="00657328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8777E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6 kg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Maks. centrifūgas ātrums: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</w:t>
      </w:r>
      <w:r w:rsidR="00657328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1000-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1200 apgr./ min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Enerģijas patēriņa klase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A++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Centrifūgas klase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Displejs: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LCD displejs</w:t>
      </w:r>
    </w:p>
    <w:p w:rsidR="00E50A22" w:rsidRPr="00A277C7" w:rsidRDefault="00E50A22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                                               elektroniskā vadība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Veļas žāvētājs: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Nav</w:t>
      </w:r>
    </w:p>
    <w:p w:rsidR="001851EB" w:rsidRPr="00A277C7" w:rsidRDefault="001851EB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Izmēri (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AxPxDz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85</w:t>
      </w:r>
      <w:r w:rsidR="00137F3B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- 90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 </w:t>
      </w:r>
      <w:r w:rsidR="00D75A6F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59-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60 x 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55-</w:t>
      </w:r>
      <w:r w:rsidR="00657328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60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cm</w:t>
      </w:r>
      <w:r w:rsidR="00137F3B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57328" w:rsidRPr="00A277C7" w:rsidRDefault="00657328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Ātrā mazgāšana  :                                        Ir</w:t>
      </w:r>
    </w:p>
    <w:p w:rsidR="00657328" w:rsidRPr="00A277C7" w:rsidRDefault="0012610E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Programmu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  <w:r w:rsidR="00E50A22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its:                                      7-9</w:t>
      </w:r>
    </w:p>
    <w:p w:rsidR="00965B69" w:rsidRPr="00A277C7" w:rsidRDefault="00965B69" w:rsidP="00A27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                                                    min 2gadi</w:t>
      </w:r>
    </w:p>
    <w:p w:rsidR="00DA314F" w:rsidRPr="00A07F62" w:rsidRDefault="00400171" w:rsidP="00BF0CFC">
      <w:pPr>
        <w:pStyle w:val="techimg"/>
        <w:rPr>
          <w:b/>
          <w:u w:val="single"/>
        </w:rPr>
      </w:pPr>
      <w:r w:rsidRPr="00A07F62">
        <w:rPr>
          <w:b/>
          <w:u w:val="single"/>
        </w:rPr>
        <w:t>4</w:t>
      </w:r>
      <w:r w:rsidR="00DA314F" w:rsidRPr="00A07F62">
        <w:rPr>
          <w:b/>
          <w:u w:val="single"/>
        </w:rPr>
        <w:t>.</w:t>
      </w:r>
      <w:r w:rsidR="00001AD5">
        <w:rPr>
          <w:b/>
          <w:u w:val="single"/>
        </w:rPr>
        <w:t xml:space="preserve"> </w:t>
      </w:r>
      <w:r w:rsidR="00DA314F" w:rsidRPr="00A07F62">
        <w:rPr>
          <w:b/>
          <w:u w:val="single"/>
        </w:rPr>
        <w:t>PUTEKĻU SŪCĒJS</w:t>
      </w:r>
      <w:r w:rsidR="002F79C9" w:rsidRPr="00A07F62">
        <w:rPr>
          <w:b/>
          <w:u w:val="single"/>
        </w:rPr>
        <w:t xml:space="preserve">  </w:t>
      </w:r>
    </w:p>
    <w:p w:rsidR="007A7AB3" w:rsidRPr="00965B69" w:rsidRDefault="00400171" w:rsidP="00BF0CFC">
      <w:pPr>
        <w:pStyle w:val="techimg"/>
        <w:rPr>
          <w:b/>
          <w:u w:val="single"/>
        </w:rPr>
      </w:pPr>
      <w:r w:rsidRPr="00965B69">
        <w:rPr>
          <w:b/>
        </w:rPr>
        <w:t>4</w:t>
      </w:r>
      <w:r w:rsidR="007A7AB3" w:rsidRPr="00965B69">
        <w:rPr>
          <w:b/>
        </w:rPr>
        <w:t>.1.</w:t>
      </w:r>
      <w:r w:rsidR="007A7AB3" w:rsidRPr="00965B69">
        <w:rPr>
          <w:b/>
          <w:u w:val="single"/>
        </w:rPr>
        <w:t xml:space="preserve"> Sadzīves</w:t>
      </w:r>
      <w:r w:rsidR="002F79C9" w:rsidRPr="00965B69">
        <w:rPr>
          <w:b/>
          <w:u w:val="single"/>
        </w:rPr>
        <w:t xml:space="preserve"> 4gab.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Patērētā jauda: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1400 W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Uzsūkšanas jauda: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250 W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veids: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Sausā tīrīšana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Putekļu tvertnes tilpums: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3,0 l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Caurules veids: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Teleskopiskā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Filtra tips: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HEPA H10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analogs </w:t>
      </w:r>
    </w:p>
    <w:p w:rsidR="007A7AB3" w:rsidRPr="00A277C7" w:rsidRDefault="007A7AB3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Turbobirste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73380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</w:p>
    <w:p w:rsidR="00965B69" w:rsidRPr="00A277C7" w:rsidRDefault="00965B69" w:rsidP="00A27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:                                                         min 2</w:t>
      </w:r>
      <w:r w:rsidR="00904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gadi</w:t>
      </w:r>
    </w:p>
    <w:p w:rsidR="007A7AB3" w:rsidRDefault="007A7AB3" w:rsidP="007A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AB3" w:rsidRPr="00965B69" w:rsidRDefault="00400171" w:rsidP="007A7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="007A7AB3" w:rsidRPr="00965B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.2 </w:t>
      </w:r>
      <w:r w:rsidR="007A7AB3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Profesionālais</w:t>
      </w:r>
      <w:r w:rsidR="002F79C9" w:rsidRPr="0096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1gab. </w:t>
      </w:r>
    </w:p>
    <w:p w:rsidR="00A277C7" w:rsidRDefault="00A277C7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Dzinēja jauda: 1200 W</w:t>
      </w:r>
    </w:p>
    <w:p w:rsidR="00A277C7" w:rsidRDefault="00A277C7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Tvertnes ietilpība: </w:t>
      </w:r>
      <w:r w:rsidR="009041B6">
        <w:rPr>
          <w:rFonts w:ascii="Times New Roman" w:hAnsi="Times New Roman" w:cs="Times New Roman"/>
        </w:rPr>
        <w:t xml:space="preserve">vismaz </w:t>
      </w:r>
      <w:r>
        <w:rPr>
          <w:rFonts w:ascii="Times New Roman" w:hAnsi="Times New Roman" w:cs="Times New Roman"/>
        </w:rPr>
        <w:t>15 l</w:t>
      </w:r>
    </w:p>
    <w:p w:rsid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 xml:space="preserve">Maks. retinājums: 215 </w:t>
      </w:r>
      <w:proofErr w:type="spellStart"/>
      <w:r w:rsidR="00A277C7">
        <w:rPr>
          <w:rFonts w:ascii="Times New Roman" w:hAnsi="Times New Roman" w:cs="Times New Roman"/>
        </w:rPr>
        <w:t>milibāri</w:t>
      </w:r>
      <w:proofErr w:type="spellEnd"/>
      <w:r w:rsidR="00A277C7">
        <w:rPr>
          <w:rFonts w:ascii="Times New Roman" w:hAnsi="Times New Roman" w:cs="Times New Roman"/>
        </w:rPr>
        <w:t xml:space="preserve"> (pie </w:t>
      </w:r>
      <w:proofErr w:type="spellStart"/>
      <w:r w:rsidR="00A277C7">
        <w:rPr>
          <w:rFonts w:ascii="Times New Roman" w:hAnsi="Times New Roman" w:cs="Times New Roman"/>
        </w:rPr>
        <w:t>izpūtes</w:t>
      </w:r>
      <w:proofErr w:type="spellEnd"/>
      <w:r w:rsidR="00A277C7">
        <w:rPr>
          <w:rFonts w:ascii="Times New Roman" w:hAnsi="Times New Roman" w:cs="Times New Roman"/>
        </w:rPr>
        <w:t xml:space="preserve"> atvēruma)</w:t>
      </w:r>
    </w:p>
    <w:p w:rsidR="00A277C7" w:rsidRDefault="00A277C7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Filtra laukums: </w:t>
      </w:r>
      <w:r w:rsidR="009041B6">
        <w:rPr>
          <w:rFonts w:ascii="Times New Roman" w:hAnsi="Times New Roman" w:cs="Times New Roman"/>
        </w:rPr>
        <w:t xml:space="preserve">vismaz </w:t>
      </w:r>
      <w:r>
        <w:rPr>
          <w:rFonts w:ascii="Times New Roman" w:hAnsi="Times New Roman" w:cs="Times New Roman"/>
        </w:rPr>
        <w:t xml:space="preserve">2800 cm2 </w:t>
      </w:r>
    </w:p>
    <w:p w:rsid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277C7">
        <w:rPr>
          <w:rFonts w:ascii="Times New Roman" w:hAnsi="Times New Roman" w:cs="Times New Roman"/>
        </w:rPr>
        <w:t>Mobīls</w:t>
      </w:r>
      <w:proofErr w:type="spellEnd"/>
      <w:r w:rsidRPr="00A277C7">
        <w:rPr>
          <w:rFonts w:ascii="Times New Roman" w:hAnsi="Times New Roman" w:cs="Times New Roman"/>
        </w:rPr>
        <w:t xml:space="preserve"> </w:t>
      </w:r>
      <w:proofErr w:type="spellStart"/>
      <w:r w:rsidRPr="00A277C7">
        <w:rPr>
          <w:rFonts w:ascii="Times New Roman" w:hAnsi="Times New Roman" w:cs="Times New Roman"/>
        </w:rPr>
        <w:t>putekļusūcējs</w:t>
      </w:r>
      <w:proofErr w:type="spellEnd"/>
      <w:r w:rsidRPr="00A277C7">
        <w:rPr>
          <w:rFonts w:ascii="Times New Roman" w:hAnsi="Times New Roman" w:cs="Times New Roman"/>
        </w:rPr>
        <w:t xml:space="preserve"> sausai un mitrai uzsūkšanai ar </w:t>
      </w:r>
      <w:proofErr w:type="spellStart"/>
      <w:r w:rsidRPr="00A277C7">
        <w:rPr>
          <w:rFonts w:ascii="Times New Roman" w:hAnsi="Times New Roman" w:cs="Times New Roman"/>
        </w:rPr>
        <w:t>pu</w:t>
      </w:r>
      <w:r w:rsidR="00A277C7">
        <w:rPr>
          <w:rFonts w:ascii="Times New Roman" w:hAnsi="Times New Roman" w:cs="Times New Roman"/>
        </w:rPr>
        <w:t>sautomātiko</w:t>
      </w:r>
      <w:proofErr w:type="spellEnd"/>
      <w:r w:rsidR="00A277C7">
        <w:rPr>
          <w:rFonts w:ascii="Times New Roman" w:hAnsi="Times New Roman" w:cs="Times New Roman"/>
        </w:rPr>
        <w:t xml:space="preserve"> filtrēšanas sistēmu</w:t>
      </w:r>
    </w:p>
    <w:p w:rsid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 xml:space="preserve">Instrumentā integrēta </w:t>
      </w:r>
      <w:r w:rsidR="00A277C7">
        <w:rPr>
          <w:rFonts w:ascii="Times New Roman" w:hAnsi="Times New Roman" w:cs="Times New Roman"/>
        </w:rPr>
        <w:t>rozete instrumentu pieslēgšanai</w:t>
      </w:r>
    </w:p>
    <w:p w:rsidR="007A7AB3" w:rsidRPr="00A277C7" w:rsidRDefault="007A7AB3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277C7">
        <w:rPr>
          <w:rFonts w:ascii="Times New Roman" w:hAnsi="Times New Roman" w:cs="Times New Roman"/>
        </w:rPr>
        <w:t>Komplektācijas:</w:t>
      </w:r>
      <w:r w:rsidRPr="00A277C7">
        <w:rPr>
          <w:rFonts w:ascii="Times New Roman" w:hAnsi="Times New Roman" w:cs="Times New Roman"/>
        </w:rPr>
        <w:br/>
        <w:t>2 uzsūkšanas caurules, garums</w:t>
      </w:r>
      <w:r w:rsidR="009041B6">
        <w:rPr>
          <w:rFonts w:ascii="Times New Roman" w:hAnsi="Times New Roman" w:cs="Times New Roman"/>
        </w:rPr>
        <w:t xml:space="preserve"> vēlams</w:t>
      </w:r>
      <w:r w:rsidRPr="00A277C7">
        <w:rPr>
          <w:rFonts w:ascii="Times New Roman" w:hAnsi="Times New Roman" w:cs="Times New Roman"/>
        </w:rPr>
        <w:t xml:space="preserve"> pa 0,5 m - Ø 35 mm, uzgaļu komplekts </w:t>
      </w:r>
      <w:r w:rsidR="009041B6">
        <w:rPr>
          <w:rFonts w:ascii="Times New Roman" w:hAnsi="Times New Roman" w:cs="Times New Roman"/>
        </w:rPr>
        <w:t>–</w:t>
      </w:r>
      <w:r w:rsidRPr="00A277C7">
        <w:rPr>
          <w:rFonts w:ascii="Times New Roman" w:hAnsi="Times New Roman" w:cs="Times New Roman"/>
        </w:rPr>
        <w:t xml:space="preserve"> </w:t>
      </w:r>
      <w:r w:rsidR="009041B6">
        <w:rPr>
          <w:rFonts w:ascii="Times New Roman" w:hAnsi="Times New Roman" w:cs="Times New Roman"/>
        </w:rPr>
        <w:t xml:space="preserve">vismaz 2 priekšmeti, </w:t>
      </w:r>
      <w:r w:rsidRPr="00A277C7">
        <w:rPr>
          <w:rFonts w:ascii="Times New Roman" w:hAnsi="Times New Roman" w:cs="Times New Roman"/>
        </w:rPr>
        <w:t>poliestera filtrs</w:t>
      </w:r>
    </w:p>
    <w:p w:rsidR="00965B69" w:rsidRPr="00A277C7" w:rsidRDefault="00001AD5" w:rsidP="00A277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277C7">
        <w:rPr>
          <w:rFonts w:ascii="Times New Roman" w:hAnsi="Times New Roman" w:cs="Times New Roman"/>
        </w:rPr>
        <w:t>Garantija</w:t>
      </w:r>
      <w:r w:rsidR="00965B69" w:rsidRPr="00A277C7">
        <w:rPr>
          <w:rFonts w:ascii="Times New Roman" w:hAnsi="Times New Roman" w:cs="Times New Roman"/>
        </w:rPr>
        <w:t>:   min 2 gadi</w:t>
      </w:r>
    </w:p>
    <w:p w:rsidR="00001AD5" w:rsidRPr="00001AD5" w:rsidRDefault="004606C5" w:rsidP="00BF0CFC">
      <w:pPr>
        <w:pStyle w:val="techimg"/>
        <w:rPr>
          <w:b/>
          <w:u w:val="single"/>
        </w:rPr>
      </w:pPr>
      <w:r w:rsidRPr="00001AD5">
        <w:rPr>
          <w:b/>
          <w:u w:val="single"/>
        </w:rPr>
        <w:t>5. L</w:t>
      </w:r>
      <w:r w:rsidR="00A277C7">
        <w:rPr>
          <w:b/>
          <w:u w:val="single"/>
        </w:rPr>
        <w:t>EDUSSKAPJI</w:t>
      </w:r>
      <w:r w:rsidRPr="00001AD5">
        <w:rPr>
          <w:b/>
          <w:u w:val="single"/>
        </w:rPr>
        <w:t xml:space="preserve"> </w:t>
      </w:r>
    </w:p>
    <w:p w:rsidR="00F73380" w:rsidRPr="00001AD5" w:rsidRDefault="00A277C7" w:rsidP="000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5.1. </w:t>
      </w:r>
      <w:r w:rsidR="00F73380" w:rsidRPr="00001A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Ledusskapis ar </w:t>
      </w:r>
      <w:r w:rsidR="00965B69" w:rsidRP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slēg</w:t>
      </w:r>
      <w:r w:rsidR="00F73380" w:rsidRPr="00001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saldētavu iekšā 80 gab.</w:t>
      </w:r>
      <w:r w:rsidR="00F73380" w:rsidRPr="00001A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Augstums: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90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cm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Izmēri aptuvenie (A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+-5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+-5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Dz</w:t>
      </w:r>
      <w:proofErr w:type="spellEnd"/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+-2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)(cm):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85x55x58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Tips: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Ledusskapis ar saldētavu iekšā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Enerģijas patēriņa klase: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A+  vai A++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Enerģijas patēriņa (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kWh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/ gadā):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 180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Kopējais izmantojamais tilpums(l):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87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tilpums(l):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77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tilpums(l):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10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tips: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Mehāniskā vadība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Termostats: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Mehānisks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Plauktu tips: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Rūdītais stikls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atkausēšana: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Automātiska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Saldētavas atkausēšana: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Manuāla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plauktu skaits: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Saldēšanas jauda (kg/ 24h):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</w:p>
    <w:p w:rsidR="00752465" w:rsidRPr="00A277C7" w:rsidRDefault="00752465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kameras klimatiskā klase                min -12 C ; -18C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Temperatūras saglabāšanas ilgums pie atslēgtas (st.):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-1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Kompresoru skaits: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Trokšņu līmenis (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dB</w:t>
      </w:r>
      <w:proofErr w:type="spellEnd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4</w:t>
      </w:r>
      <w:r w:rsidR="00752465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Krāsa: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Balta </w:t>
      </w:r>
    </w:p>
    <w:p w:rsidR="00F73380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Abpusēji veramās durvis: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</w:p>
    <w:p w:rsidR="00A277C7" w:rsidRPr="00A277C7" w:rsidRDefault="00F73380" w:rsidP="00A27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:</w:t>
      </w:r>
      <w:r w:rsidR="00965B69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Min 2 gadi</w:t>
      </w:r>
      <w:r w:rsidR="00A277C7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277C7" w:rsidRDefault="00A277C7" w:rsidP="00F7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7C7" w:rsidRPr="00A277C7" w:rsidRDefault="00A277C7" w:rsidP="00A277C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A277C7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5.2. Ledusskapis ar sa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ldētavu apakšā 170-180cm augsts 1 gab.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Veids - brīvi stāvošs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Elektroenerģijas patēriņa klase  A++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Kopējais tilpums – 280+-10 l</w:t>
      </w:r>
    </w:p>
    <w:p w:rsidR="00A277C7" w:rsidRPr="00427218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Ledusskapja tilpums – 19</w:t>
      </w:r>
      <w:r w:rsidR="00704418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0</w:t>
      </w:r>
      <w:r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+-10 l</w:t>
      </w:r>
    </w:p>
    <w:p w:rsidR="00A277C7" w:rsidRPr="00427218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Saldētavas tilpums – 8</w:t>
      </w:r>
      <w:r w:rsidR="00704418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0</w:t>
      </w:r>
      <w:r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+-10 l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izvietojums - Apakšā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Saldētavas atkausēšana - Automātiska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Ledusskapja atkausēšana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- Pusautomātiski vai automātiski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Sasaldēšanas jauda  kg/24h -8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Temperatūras saglabāšanas ilgums pie atslēgtas strāvas (st.) 20+-5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Plauktu tips – rūdītais Stikls</w:t>
      </w:r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Trokšņa līmenis līdz 40 </w:t>
      </w:r>
      <w:proofErr w:type="spellStart"/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dB</w:t>
      </w:r>
      <w:proofErr w:type="spellEnd"/>
    </w:p>
    <w:p w:rsidR="00A277C7" w:rsidRPr="00A277C7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Divpusējā durvju montāžas iespēja</w:t>
      </w:r>
    </w:p>
    <w:p w:rsidR="00A277C7" w:rsidRPr="00427218" w:rsidRDefault="00A277C7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Izmērs (Augstums x Platums x Dziļums), mm 1700-1800 x 600</w:t>
      </w:r>
      <w:r w:rsidR="00FC03FC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 xml:space="preserve"> </w:t>
      </w:r>
      <w:r w:rsidR="00FC03FC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+/-</w:t>
      </w:r>
      <w:r w:rsidR="0087053B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5</w:t>
      </w:r>
      <w:r w:rsidR="00FC03FC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0 m</w:t>
      </w:r>
      <w:r w:rsidR="00FC03FC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m</w:t>
      </w:r>
      <w:r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 xml:space="preserve"> x 650</w:t>
      </w:r>
      <w:r w:rsidR="00FC03FC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+/-20 m</w:t>
      </w:r>
      <w:r w:rsidR="00FC03FC" w:rsidRPr="00427218"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  <w:t>m</w:t>
      </w:r>
      <w:bookmarkStart w:id="0" w:name="_GoBack"/>
      <w:bookmarkEnd w:id="0"/>
    </w:p>
    <w:p w:rsidR="00A277C7" w:rsidRPr="00A277C7" w:rsidRDefault="001F49ED" w:rsidP="00A27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Garantija :  </w:t>
      </w:r>
      <w:r w:rsidR="00A277C7" w:rsidRPr="00A277C7">
        <w:rPr>
          <w:rFonts w:ascii="Times New Roman" w:eastAsia="Times New Roman" w:hAnsi="Times New Roman" w:cs="Times New Roman"/>
          <w:sz w:val="24"/>
          <w:szCs w:val="24"/>
          <w:lang w:eastAsia="lv-LV"/>
        </w:rPr>
        <w:t>Min 2 gadi.</w:t>
      </w:r>
    </w:p>
    <w:p w:rsidR="00F73380" w:rsidRPr="003468AB" w:rsidRDefault="00F73380" w:rsidP="00F7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6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sectPr w:rsidR="00F73380" w:rsidRPr="003468AB" w:rsidSect="00965B69">
      <w:footerReference w:type="default" r:id="rId8"/>
      <w:pgSz w:w="11906" w:h="16838"/>
      <w:pgMar w:top="567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E1" w:rsidRDefault="00D659E1" w:rsidP="008812F2">
      <w:pPr>
        <w:spacing w:after="0" w:line="240" w:lineRule="auto"/>
      </w:pPr>
      <w:r>
        <w:separator/>
      </w:r>
    </w:p>
  </w:endnote>
  <w:endnote w:type="continuationSeparator" w:id="0">
    <w:p w:rsidR="00D659E1" w:rsidRDefault="00D659E1" w:rsidP="008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46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7A7" w:rsidRDefault="00D22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7A7" w:rsidRDefault="00D2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E1" w:rsidRDefault="00D659E1" w:rsidP="008812F2">
      <w:pPr>
        <w:spacing w:after="0" w:line="240" w:lineRule="auto"/>
      </w:pPr>
      <w:r>
        <w:separator/>
      </w:r>
    </w:p>
  </w:footnote>
  <w:footnote w:type="continuationSeparator" w:id="0">
    <w:p w:rsidR="00D659E1" w:rsidRDefault="00D659E1" w:rsidP="0088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477"/>
    <w:multiLevelType w:val="hybridMultilevel"/>
    <w:tmpl w:val="DD826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4C6"/>
    <w:multiLevelType w:val="hybridMultilevel"/>
    <w:tmpl w:val="9C88A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5D74"/>
    <w:multiLevelType w:val="multilevel"/>
    <w:tmpl w:val="C57E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C116B"/>
    <w:multiLevelType w:val="hybridMultilevel"/>
    <w:tmpl w:val="ED6AC1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32C9"/>
    <w:multiLevelType w:val="hybridMultilevel"/>
    <w:tmpl w:val="F3B894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698B"/>
    <w:multiLevelType w:val="hybridMultilevel"/>
    <w:tmpl w:val="98603B8C"/>
    <w:lvl w:ilvl="0" w:tplc="CE5A06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04C3"/>
    <w:multiLevelType w:val="hybridMultilevel"/>
    <w:tmpl w:val="034A6B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63BCF"/>
    <w:multiLevelType w:val="hybridMultilevel"/>
    <w:tmpl w:val="836C47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07C54"/>
    <w:multiLevelType w:val="hybridMultilevel"/>
    <w:tmpl w:val="E1C29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7"/>
    <w:rsid w:val="00001AD5"/>
    <w:rsid w:val="000141D0"/>
    <w:rsid w:val="000A6F0E"/>
    <w:rsid w:val="000B2D15"/>
    <w:rsid w:val="000F1819"/>
    <w:rsid w:val="000F1AEE"/>
    <w:rsid w:val="001059BF"/>
    <w:rsid w:val="00113284"/>
    <w:rsid w:val="0011551C"/>
    <w:rsid w:val="0012610E"/>
    <w:rsid w:val="00135CE2"/>
    <w:rsid w:val="00137F3B"/>
    <w:rsid w:val="00180844"/>
    <w:rsid w:val="001851EB"/>
    <w:rsid w:val="001C3A24"/>
    <w:rsid w:val="001C55B9"/>
    <w:rsid w:val="001D4405"/>
    <w:rsid w:val="001F49ED"/>
    <w:rsid w:val="00230500"/>
    <w:rsid w:val="002331AD"/>
    <w:rsid w:val="002648C6"/>
    <w:rsid w:val="0026793B"/>
    <w:rsid w:val="002F2999"/>
    <w:rsid w:val="002F79C9"/>
    <w:rsid w:val="00300940"/>
    <w:rsid w:val="00357B40"/>
    <w:rsid w:val="00371D73"/>
    <w:rsid w:val="0039018E"/>
    <w:rsid w:val="003A410D"/>
    <w:rsid w:val="00400171"/>
    <w:rsid w:val="004001AD"/>
    <w:rsid w:val="0042278B"/>
    <w:rsid w:val="00427218"/>
    <w:rsid w:val="004606C5"/>
    <w:rsid w:val="004B2AD6"/>
    <w:rsid w:val="004E1E69"/>
    <w:rsid w:val="00580EEE"/>
    <w:rsid w:val="00581284"/>
    <w:rsid w:val="00585CD1"/>
    <w:rsid w:val="005B3C49"/>
    <w:rsid w:val="005D6487"/>
    <w:rsid w:val="005E19BE"/>
    <w:rsid w:val="00601D2A"/>
    <w:rsid w:val="00657328"/>
    <w:rsid w:val="00657F9B"/>
    <w:rsid w:val="00662BD1"/>
    <w:rsid w:val="006924B2"/>
    <w:rsid w:val="006B4A6D"/>
    <w:rsid w:val="006D4272"/>
    <w:rsid w:val="00704418"/>
    <w:rsid w:val="007105C1"/>
    <w:rsid w:val="00714BB9"/>
    <w:rsid w:val="00733BDD"/>
    <w:rsid w:val="00752465"/>
    <w:rsid w:val="007967A4"/>
    <w:rsid w:val="007A7AB3"/>
    <w:rsid w:val="007B32F8"/>
    <w:rsid w:val="007D07C8"/>
    <w:rsid w:val="007F640F"/>
    <w:rsid w:val="008000ED"/>
    <w:rsid w:val="00803EE9"/>
    <w:rsid w:val="008463BA"/>
    <w:rsid w:val="0087053B"/>
    <w:rsid w:val="008777E2"/>
    <w:rsid w:val="008812F2"/>
    <w:rsid w:val="008A6FD1"/>
    <w:rsid w:val="008E583D"/>
    <w:rsid w:val="008F6DC5"/>
    <w:rsid w:val="009041B6"/>
    <w:rsid w:val="00952800"/>
    <w:rsid w:val="00965B69"/>
    <w:rsid w:val="00971C61"/>
    <w:rsid w:val="00980D2D"/>
    <w:rsid w:val="009C229B"/>
    <w:rsid w:val="009E0EE5"/>
    <w:rsid w:val="00A07F62"/>
    <w:rsid w:val="00A277C7"/>
    <w:rsid w:val="00A53632"/>
    <w:rsid w:val="00A600F9"/>
    <w:rsid w:val="00A60ED1"/>
    <w:rsid w:val="00A82546"/>
    <w:rsid w:val="00AF3073"/>
    <w:rsid w:val="00B151C8"/>
    <w:rsid w:val="00B45DA1"/>
    <w:rsid w:val="00BE1B5F"/>
    <w:rsid w:val="00BF0CFC"/>
    <w:rsid w:val="00BF25AC"/>
    <w:rsid w:val="00C042E0"/>
    <w:rsid w:val="00C13C8F"/>
    <w:rsid w:val="00C37A60"/>
    <w:rsid w:val="00C37E1F"/>
    <w:rsid w:val="00C773CD"/>
    <w:rsid w:val="00CD7D06"/>
    <w:rsid w:val="00CE2426"/>
    <w:rsid w:val="00CF3529"/>
    <w:rsid w:val="00D227A7"/>
    <w:rsid w:val="00D53001"/>
    <w:rsid w:val="00D659E1"/>
    <w:rsid w:val="00D75A6F"/>
    <w:rsid w:val="00DA314F"/>
    <w:rsid w:val="00DA7B19"/>
    <w:rsid w:val="00E50A22"/>
    <w:rsid w:val="00E84DD0"/>
    <w:rsid w:val="00F531E4"/>
    <w:rsid w:val="00F73380"/>
    <w:rsid w:val="00F74B0C"/>
    <w:rsid w:val="00FC03FC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D758C"/>
  <w15:chartTrackingRefBased/>
  <w15:docId w15:val="{FE8EC9A0-6927-45A1-80A1-D0B80F8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F2"/>
  </w:style>
  <w:style w:type="paragraph" w:styleId="Footer">
    <w:name w:val="footer"/>
    <w:basedOn w:val="Normal"/>
    <w:link w:val="FooterChar"/>
    <w:uiPriority w:val="99"/>
    <w:unhideWhenUsed/>
    <w:rsid w:val="0088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F2"/>
  </w:style>
  <w:style w:type="paragraph" w:styleId="NormalWeb">
    <w:name w:val="Normal (Web)"/>
    <w:basedOn w:val="Normal"/>
    <w:uiPriority w:val="99"/>
    <w:semiHidden/>
    <w:unhideWhenUsed/>
    <w:rsid w:val="006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chimg">
    <w:name w:val="tech_img"/>
    <w:basedOn w:val="Normal"/>
    <w:rsid w:val="006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662BD1"/>
  </w:style>
  <w:style w:type="character" w:styleId="Strong">
    <w:name w:val="Strong"/>
    <w:basedOn w:val="DefaultParagraphFont"/>
    <w:uiPriority w:val="22"/>
    <w:qFormat/>
    <w:rsid w:val="00B45DA1"/>
    <w:rPr>
      <w:b/>
      <w:bCs/>
    </w:rPr>
  </w:style>
  <w:style w:type="paragraph" w:styleId="ListParagraph">
    <w:name w:val="List Paragraph"/>
    <w:basedOn w:val="Normal"/>
    <w:uiPriority w:val="34"/>
    <w:qFormat/>
    <w:rsid w:val="00F733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BD83-B8B8-4BFE-B892-EDA46A0A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Sveržicka</dc:creator>
  <cp:keywords/>
  <dc:description/>
  <cp:lastModifiedBy>Jevgēnijs Gramsts</cp:lastModifiedBy>
  <cp:revision>5</cp:revision>
  <dcterms:created xsi:type="dcterms:W3CDTF">2017-10-23T10:30:00Z</dcterms:created>
  <dcterms:modified xsi:type="dcterms:W3CDTF">2017-10-23T10:55:00Z</dcterms:modified>
</cp:coreProperties>
</file>